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427" w:rsidRDefault="00D22875">
      <w:bookmarkStart w:id="0" w:name="_GoBack"/>
      <w:bookmarkEnd w:id="0"/>
      <w:r>
        <w:rPr>
          <w:noProof/>
        </w:rPr>
        <w:drawing>
          <wp:anchor distT="0" distB="0" distL="114300" distR="114300" simplePos="0" relativeHeight="251699200" behindDoc="0" locked="0" layoutInCell="1" allowOverlap="1">
            <wp:simplePos x="0" y="0"/>
            <wp:positionH relativeFrom="margin">
              <wp:posOffset>3531582</wp:posOffset>
            </wp:positionH>
            <wp:positionV relativeFrom="paragraph">
              <wp:posOffset>1905000</wp:posOffset>
            </wp:positionV>
            <wp:extent cx="1267691" cy="1306235"/>
            <wp:effectExtent l="133350" t="76200" r="85090" b="141605"/>
            <wp:wrapNone/>
            <wp:docPr id="14" name="Picture 14" descr="The Invisible String: 1 : Karst, Patrice, Lew-Vriethoff, Joann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Invisible String: 1 : Karst, Patrice, Lew-Vriethoff, Joanne:  Amazon.co.uk: Book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67691" cy="13062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0224" behindDoc="0" locked="0" layoutInCell="1" allowOverlap="1">
            <wp:simplePos x="0" y="0"/>
            <wp:positionH relativeFrom="margin">
              <wp:posOffset>4896716</wp:posOffset>
            </wp:positionH>
            <wp:positionV relativeFrom="paragraph">
              <wp:posOffset>1898015</wp:posOffset>
            </wp:positionV>
            <wp:extent cx="1189791" cy="1302327"/>
            <wp:effectExtent l="114300" t="76200" r="67945" b="127000"/>
            <wp:wrapNone/>
            <wp:docPr id="15" name="Picture 15" descr="I Am Too Absolutely Small for School (Charlie &amp; Lola Series): Amazon.co.uk:  Child, Lauren: 978184121354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 Am Too Absolutely Small for School (Charlie &amp; Lola Series): Amazon.co.uk:  Child, Lauren: 9781841213545: Boo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89791" cy="130232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0" locked="0" layoutInCell="1" allowOverlap="1">
            <wp:simplePos x="0" y="0"/>
            <wp:positionH relativeFrom="page">
              <wp:posOffset>8432049</wp:posOffset>
            </wp:positionH>
            <wp:positionV relativeFrom="paragraph">
              <wp:posOffset>44450</wp:posOffset>
            </wp:positionV>
            <wp:extent cx="2055871" cy="1370581"/>
            <wp:effectExtent l="209550" t="228600" r="154305" b="287020"/>
            <wp:wrapNone/>
            <wp:docPr id="6" name="Picture 6" descr="Color Theory: Mixing Colors — The Dice Ab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or Theory: Mixing Colors — The Dice Abid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714285">
                      <a:off x="0" y="0"/>
                      <a:ext cx="2055871" cy="137058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0" locked="0" layoutInCell="1" allowOverlap="1" wp14:anchorId="65A9AEE7">
            <wp:simplePos x="0" y="0"/>
            <wp:positionH relativeFrom="margin">
              <wp:posOffset>5269057</wp:posOffset>
            </wp:positionH>
            <wp:positionV relativeFrom="paragraph">
              <wp:posOffset>4857173</wp:posOffset>
            </wp:positionV>
            <wp:extent cx="1257560" cy="1052898"/>
            <wp:effectExtent l="209550" t="152400" r="152400" b="223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20275"/>
                    <a:stretch/>
                  </pic:blipFill>
                  <pic:spPr bwMode="auto">
                    <a:xfrm rot="20713495">
                      <a:off x="0" y="0"/>
                      <a:ext cx="1257560" cy="105289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1248" behindDoc="1" locked="0" layoutInCell="1" allowOverlap="1" wp14:anchorId="2D74EF52">
            <wp:simplePos x="0" y="0"/>
            <wp:positionH relativeFrom="margin">
              <wp:posOffset>633779</wp:posOffset>
            </wp:positionH>
            <wp:positionV relativeFrom="paragraph">
              <wp:posOffset>-2483361</wp:posOffset>
            </wp:positionV>
            <wp:extent cx="7547429" cy="10701978"/>
            <wp:effectExtent l="3810" t="0" r="635"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7547429" cy="10701978"/>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91008" behindDoc="0" locked="0" layoutInCell="1" allowOverlap="1">
                <wp:simplePos x="0" y="0"/>
                <wp:positionH relativeFrom="margin">
                  <wp:posOffset>-713509</wp:posOffset>
                </wp:positionH>
                <wp:positionV relativeFrom="paragraph">
                  <wp:posOffset>-341052</wp:posOffset>
                </wp:positionV>
                <wp:extent cx="3624943" cy="1719943"/>
                <wp:effectExtent l="0" t="0" r="13970" b="1397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4943" cy="1719943"/>
                        </a:xfrm>
                        <a:prstGeom prst="rect">
                          <a:avLst/>
                        </a:prstGeom>
                        <a:solidFill>
                          <a:srgbClr val="CCCC00"/>
                        </a:solidFill>
                        <a:ln w="9525">
                          <a:solidFill>
                            <a:srgbClr val="000000"/>
                          </a:solidFill>
                          <a:miter lim="800000"/>
                          <a:headEnd/>
                          <a:tailEnd/>
                        </a:ln>
                      </wps:spPr>
                      <wps:txbx>
                        <w:txbxContent>
                          <w:p w:rsidR="00C40233" w:rsidRPr="00C40233" w:rsidRDefault="00C40233" w:rsidP="00C40233">
                            <w:pPr>
                              <w:jc w:val="center"/>
                              <w:rPr>
                                <w:b/>
                                <w:sz w:val="28"/>
                                <w:u w:val="single"/>
                              </w:rPr>
                            </w:pPr>
                            <w:r w:rsidRPr="00C40233">
                              <w:rPr>
                                <w:b/>
                                <w:sz w:val="28"/>
                                <w:u w:val="single"/>
                              </w:rPr>
                              <w:t>Literacy</w:t>
                            </w:r>
                          </w:p>
                          <w:p w:rsidR="00C40233" w:rsidRPr="00C40233" w:rsidRDefault="00C40233" w:rsidP="00C40233">
                            <w:pPr>
                              <w:jc w:val="center"/>
                              <w:rPr>
                                <w:b/>
                              </w:rPr>
                            </w:pPr>
                            <w:r w:rsidRPr="00C40233">
                              <w:rPr>
                                <w:b/>
                              </w:rPr>
                              <w:t>We will join in with rhymes and showing an interest in stories with repeated refrains.  Identify print and letters in our environment. Begin to understand the key concepts about print: - print has meaning - print can have different purposes - we read English text from left to right and from top to bottom</w:t>
                            </w:r>
                            <w:r w:rsidR="004F19FF">
                              <w:rPr>
                                <w: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6.2pt;margin-top:-26.85pt;width:285.45pt;height:135.4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" fillcolor="#cc0">
                <v:textbox>
                  <w:txbxContent>
                    <w:p w:rsidR="00C40233" w:rsidRPr="00C40233" w:rsidRDefault="00C40233" w:rsidP="00C40233">
                      <w:pPr>
                        <w:jc w:val="center"/>
                        <w:rPr>
                          <w:b/>
                          <w:sz w:val="28"/>
                          <w:u w:val="single"/>
                        </w:rPr>
                      </w:pPr>
                      <w:r w:rsidRPr="00C40233">
                        <w:rPr>
                          <w:b/>
                          <w:sz w:val="28"/>
                          <w:u w:val="single"/>
                        </w:rPr>
                        <w:t>Literacy</w:t>
                      </w:r>
                    </w:p>
                    <w:p w:rsidR="00C40233" w:rsidRPr="00C40233" w:rsidRDefault="00C40233" w:rsidP="00C40233">
                      <w:pPr>
                        <w:jc w:val="center"/>
                        <w:rPr>
                          <w:b/>
                        </w:rPr>
                      </w:pPr>
                      <w:r w:rsidRPr="00C40233">
                        <w:rPr>
                          <w:b/>
                        </w:rPr>
                        <w:t>We will join in with rhymes and showing an interest in stories with repeated refrains.  Identify print and letters in our environment. Begin to understand the key concepts about print: - print has meaning - print can have different purposes - we read English text from left to right and from top to bottom</w:t>
                      </w:r>
                      <w:r w:rsidR="004F19FF">
                        <w:rPr>
                          <w:b/>
                        </w:rPr>
                        <w:t>.</w:t>
                      </w:r>
                    </w:p>
                  </w:txbxContent>
                </v:textbox>
                <w10:wrap anchorx="margin"/>
              </v:shape>
            </w:pict>
          </mc:Fallback>
        </mc:AlternateContent>
      </w:r>
      <w:r w:rsidR="00FD3A2F">
        <w:rPr>
          <w:noProof/>
        </w:rPr>
        <mc:AlternateContent>
          <mc:Choice Requires="wps">
            <w:drawing>
              <wp:anchor distT="45720" distB="45720" distL="114300" distR="114300" simplePos="0" relativeHeight="251684864" behindDoc="0" locked="0" layoutInCell="1" allowOverlap="1">
                <wp:simplePos x="0" y="0"/>
                <wp:positionH relativeFrom="column">
                  <wp:posOffset>3059067</wp:posOffset>
                </wp:positionH>
                <wp:positionV relativeFrom="paragraph">
                  <wp:posOffset>3635557</wp:posOffset>
                </wp:positionV>
                <wp:extent cx="3362960" cy="1349738"/>
                <wp:effectExtent l="0" t="0" r="27940" b="2222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960" cy="1349738"/>
                        </a:xfrm>
                        <a:prstGeom prst="rect">
                          <a:avLst/>
                        </a:prstGeom>
                        <a:solidFill>
                          <a:schemeClr val="accent4">
                            <a:lumMod val="60000"/>
                            <a:lumOff val="40000"/>
                          </a:schemeClr>
                        </a:solidFill>
                        <a:ln w="9525">
                          <a:solidFill>
                            <a:srgbClr val="000000"/>
                          </a:solidFill>
                          <a:miter lim="800000"/>
                          <a:headEnd/>
                          <a:tailEnd/>
                        </a:ln>
                      </wps:spPr>
                      <wps:txbx>
                        <w:txbxContent>
                          <w:p w:rsidR="00A47C10" w:rsidRPr="00A47C10" w:rsidRDefault="00A47C10" w:rsidP="00A47C10">
                            <w:pPr>
                              <w:jc w:val="center"/>
                              <w:rPr>
                                <w:b/>
                                <w:sz w:val="28"/>
                                <w:u w:val="single"/>
                              </w:rPr>
                            </w:pPr>
                            <w:r w:rsidRPr="00A47C10">
                              <w:rPr>
                                <w:b/>
                                <w:sz w:val="28"/>
                                <w:u w:val="single"/>
                              </w:rPr>
                              <w:t>R.E</w:t>
                            </w:r>
                          </w:p>
                          <w:p w:rsidR="00A47C10" w:rsidRPr="00A47C10" w:rsidRDefault="00A47C10" w:rsidP="00A47C10">
                            <w:pPr>
                              <w:jc w:val="center"/>
                              <w:rPr>
                                <w:b/>
                              </w:rPr>
                            </w:pPr>
                            <w:r w:rsidRPr="00A47C10">
                              <w:rPr>
                                <w:b/>
                              </w:rPr>
                              <w:t>In R.E Bees will be learning about Christianity and exploring the question ‘Why is the word God so important to Christians?’. We will learn this by reading stories from the Bible and finding out about where Christians go to worship.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40.85pt;margin-top:286.25pt;width:264.8pt;height:106.3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" fillcolor="#ffd966 [1943]">
                <v:textbox>
                  <w:txbxContent>
                    <w:p w:rsidR="00A47C10" w:rsidRPr="00A47C10" w:rsidRDefault="00A47C10" w:rsidP="00A47C10">
                      <w:pPr>
                        <w:jc w:val="center"/>
                        <w:rPr>
                          <w:b/>
                          <w:sz w:val="28"/>
                          <w:u w:val="single"/>
                        </w:rPr>
                      </w:pPr>
                      <w:r w:rsidRPr="00A47C10">
                        <w:rPr>
                          <w:b/>
                          <w:sz w:val="28"/>
                          <w:u w:val="single"/>
                        </w:rPr>
                        <w:t>R.E</w:t>
                      </w:r>
                    </w:p>
                    <w:p w:rsidR="00A47C10" w:rsidRPr="00A47C10" w:rsidRDefault="00A47C10" w:rsidP="00A47C10">
                      <w:pPr>
                        <w:jc w:val="center"/>
                        <w:rPr>
                          <w:b/>
                        </w:rPr>
                      </w:pPr>
                      <w:r w:rsidRPr="00A47C10">
                        <w:rPr>
                          <w:b/>
                        </w:rPr>
                        <w:t>In R.E Bees will be learning about Christianity and exploring the question ‘Why is the word God so important to Christians?’. We will learn this by reading stories from the Bible and finding out about where Christians go to worship.</w:t>
                      </w:r>
                    </w:p>
                  </w:txbxContent>
                </v:textbox>
              </v:shape>
            </w:pict>
          </mc:Fallback>
        </mc:AlternateContent>
      </w:r>
      <w:r w:rsidR="00FD3A2F">
        <w:rPr>
          <w:noProof/>
        </w:rPr>
        <mc:AlternateContent>
          <mc:Choice Requires="wps">
            <w:drawing>
              <wp:anchor distT="45720" distB="45720" distL="114300" distR="114300" simplePos="0" relativeHeight="251679744" behindDoc="0" locked="0" layoutInCell="1" allowOverlap="1">
                <wp:simplePos x="0" y="0"/>
                <wp:positionH relativeFrom="page">
                  <wp:posOffset>3929743</wp:posOffset>
                </wp:positionH>
                <wp:positionV relativeFrom="paragraph">
                  <wp:posOffset>-348343</wp:posOffset>
                </wp:positionV>
                <wp:extent cx="3406775" cy="1992086"/>
                <wp:effectExtent l="0" t="0" r="22225"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6775" cy="1992086"/>
                        </a:xfrm>
                        <a:prstGeom prst="rect">
                          <a:avLst/>
                        </a:prstGeom>
                        <a:solidFill>
                          <a:srgbClr val="FFC000"/>
                        </a:solidFill>
                        <a:ln w="9525">
                          <a:solidFill>
                            <a:srgbClr val="000000"/>
                          </a:solidFill>
                          <a:miter lim="800000"/>
                          <a:headEnd/>
                          <a:tailEnd/>
                        </a:ln>
                      </wps:spPr>
                      <wps:txbx>
                        <w:txbxContent>
                          <w:p w:rsidR="00DC3B0D" w:rsidRPr="00FD74D5" w:rsidRDefault="00DC3B0D" w:rsidP="007C6772">
                            <w:pPr>
                              <w:jc w:val="center"/>
                              <w:rPr>
                                <w:rFonts w:ascii="Comic Sans MS" w:hAnsi="Comic Sans MS"/>
                                <w:b/>
                                <w:sz w:val="28"/>
                                <w:u w:val="single"/>
                              </w:rPr>
                            </w:pPr>
                            <w:r w:rsidRPr="00FD74D5">
                              <w:rPr>
                                <w:rFonts w:ascii="Comic Sans MS" w:hAnsi="Comic Sans MS"/>
                                <w:b/>
                                <w:sz w:val="28"/>
                                <w:u w:val="single"/>
                              </w:rPr>
                              <w:t>Phonics</w:t>
                            </w:r>
                          </w:p>
                          <w:p w:rsidR="007C6772" w:rsidRPr="00FD74D5" w:rsidRDefault="007C6772" w:rsidP="00FD74D5">
                            <w:pPr>
                              <w:spacing w:after="0"/>
                              <w:jc w:val="center"/>
                              <w:rPr>
                                <w:rFonts w:ascii="Comic Sans MS" w:hAnsi="Comic Sans MS"/>
                                <w:b/>
                              </w:rPr>
                            </w:pPr>
                            <w:r w:rsidRPr="00FD74D5">
                              <w:rPr>
                                <w:rFonts w:ascii="Comic Sans MS" w:hAnsi="Comic Sans MS"/>
                                <w:b/>
                              </w:rPr>
                              <w:t>This term Bees will be learning all the following letters and sounds.</w:t>
                            </w:r>
                          </w:p>
                          <w:p w:rsidR="007C6772" w:rsidRPr="00FD74D5" w:rsidRDefault="007C6772" w:rsidP="00FD74D5">
                            <w:pPr>
                              <w:spacing w:after="0"/>
                              <w:jc w:val="center"/>
                              <w:rPr>
                                <w:rFonts w:ascii="Comic Sans MS" w:hAnsi="Comic Sans MS"/>
                                <w:b/>
                              </w:rPr>
                            </w:pPr>
                            <w:proofErr w:type="spellStart"/>
                            <w:proofErr w:type="gramStart"/>
                            <w:r w:rsidRPr="00FD74D5">
                              <w:rPr>
                                <w:rFonts w:ascii="Comic Sans MS" w:hAnsi="Comic Sans MS"/>
                                <w:b/>
                              </w:rPr>
                              <w:t>s,a</w:t>
                            </w:r>
                            <w:proofErr w:type="gramEnd"/>
                            <w:r w:rsidRPr="00FD74D5">
                              <w:rPr>
                                <w:rFonts w:ascii="Comic Sans MS" w:hAnsi="Comic Sans MS"/>
                                <w:b/>
                              </w:rPr>
                              <w:t>,t,p,i,n,m,d,g,o,c,k</w:t>
                            </w:r>
                            <w:proofErr w:type="spellEnd"/>
                            <w:r w:rsidRPr="00FD74D5">
                              <w:rPr>
                                <w:rFonts w:ascii="Comic Sans MS" w:hAnsi="Comic Sans MS"/>
                                <w:b/>
                              </w:rPr>
                              <w:t xml:space="preserve">, ck, </w:t>
                            </w:r>
                            <w:proofErr w:type="spellStart"/>
                            <w:r w:rsidRPr="00FD74D5">
                              <w:rPr>
                                <w:rFonts w:ascii="Comic Sans MS" w:hAnsi="Comic Sans MS"/>
                                <w:b/>
                              </w:rPr>
                              <w:t>e,u,r,h,b,f,l</w:t>
                            </w:r>
                            <w:proofErr w:type="spellEnd"/>
                            <w:r w:rsidRPr="00FD74D5">
                              <w:rPr>
                                <w:rFonts w:ascii="Comic Sans MS" w:hAnsi="Comic Sans MS"/>
                                <w:b/>
                              </w:rPr>
                              <w:t>.</w:t>
                            </w:r>
                          </w:p>
                          <w:p w:rsidR="007C6772" w:rsidRPr="00FD74D5" w:rsidRDefault="007C6772" w:rsidP="00FD74D5">
                            <w:pPr>
                              <w:spacing w:after="0"/>
                              <w:jc w:val="center"/>
                              <w:rPr>
                                <w:rFonts w:ascii="Comic Sans MS" w:hAnsi="Comic Sans MS"/>
                                <w:b/>
                              </w:rPr>
                            </w:pPr>
                            <w:r w:rsidRPr="00FD74D5">
                              <w:rPr>
                                <w:rFonts w:ascii="Comic Sans MS" w:hAnsi="Comic Sans MS"/>
                                <w:b/>
                              </w:rPr>
                              <w:t>We will be learning the new tricky words</w:t>
                            </w:r>
                            <w:r w:rsidR="00FD74D5" w:rsidRPr="00FD74D5">
                              <w:rPr>
                                <w:rFonts w:ascii="Comic Sans MS" w:hAnsi="Comic Sans MS"/>
                                <w:b/>
                              </w:rPr>
                              <w:t xml:space="preserve"> </w:t>
                            </w:r>
                            <w:r w:rsidRPr="00FD74D5">
                              <w:rPr>
                                <w:rFonts w:ascii="Comic Sans MS" w:hAnsi="Comic Sans MS"/>
                                <w:b/>
                                <w:color w:val="FF0000"/>
                              </w:rPr>
                              <w:t>is</w:t>
                            </w:r>
                            <w:r w:rsidRPr="00FD74D5">
                              <w:rPr>
                                <w:rFonts w:ascii="Comic Sans MS" w:hAnsi="Comic Sans MS"/>
                                <w:b/>
                              </w:rPr>
                              <w:t xml:space="preserve">, </w:t>
                            </w:r>
                            <w:r w:rsidRPr="00FD74D5">
                              <w:rPr>
                                <w:rFonts w:ascii="Comic Sans MS" w:hAnsi="Comic Sans MS"/>
                                <w:b/>
                                <w:color w:val="FF0000"/>
                              </w:rPr>
                              <w:t>I</w:t>
                            </w:r>
                            <w:r w:rsidRPr="00FD74D5">
                              <w:rPr>
                                <w:rFonts w:ascii="Comic Sans MS" w:hAnsi="Comic Sans MS"/>
                                <w:b/>
                              </w:rPr>
                              <w:t xml:space="preserve">, </w:t>
                            </w:r>
                            <w:r w:rsidR="00FD74D5">
                              <w:rPr>
                                <w:rFonts w:ascii="Comic Sans MS" w:hAnsi="Comic Sans MS"/>
                                <w:b/>
                              </w:rPr>
                              <w:t xml:space="preserve">and </w:t>
                            </w:r>
                            <w:r w:rsidRPr="00FD74D5">
                              <w:rPr>
                                <w:rFonts w:ascii="Comic Sans MS" w:hAnsi="Comic Sans MS"/>
                                <w:b/>
                                <w:color w:val="FF0000"/>
                              </w:rPr>
                              <w:t>the</w:t>
                            </w:r>
                            <w:r w:rsidRPr="00FD74D5">
                              <w:rPr>
                                <w:rFonts w:ascii="Comic Sans MS" w:hAnsi="Comic Sans MS"/>
                                <w:b/>
                              </w:rPr>
                              <w:t xml:space="preserve">. </w:t>
                            </w:r>
                          </w:p>
                          <w:p w:rsidR="00FD74D5" w:rsidRPr="00FD74D5" w:rsidRDefault="00FD74D5" w:rsidP="00FD74D5">
                            <w:pPr>
                              <w:spacing w:after="0"/>
                              <w:jc w:val="center"/>
                              <w:rPr>
                                <w:rFonts w:ascii="Comic Sans MS" w:hAnsi="Comic Sans MS"/>
                                <w:b/>
                              </w:rPr>
                            </w:pPr>
                            <w:r w:rsidRPr="00FD74D5">
                              <w:rPr>
                                <w:rFonts w:ascii="Comic Sans MS" w:hAnsi="Comic Sans MS"/>
                                <w:b/>
                              </w:rPr>
                              <w:t xml:space="preserve">Bees will begin to segment and blend CVC words together.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09.45pt;margin-top:-27.45pt;width:268.25pt;height:156.85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" fillcolor="#ffc000">
                <v:textbox>
                  <w:txbxContent>
                    <w:p w:rsidR="00DC3B0D" w:rsidRPr="00FD74D5" w:rsidRDefault="00DC3B0D" w:rsidP="007C6772">
                      <w:pPr>
                        <w:jc w:val="center"/>
                        <w:rPr>
                          <w:rFonts w:ascii="Comic Sans MS" w:hAnsi="Comic Sans MS"/>
                          <w:b/>
                          <w:sz w:val="28"/>
                          <w:u w:val="single"/>
                        </w:rPr>
                      </w:pPr>
                      <w:r w:rsidRPr="00FD74D5">
                        <w:rPr>
                          <w:rFonts w:ascii="Comic Sans MS" w:hAnsi="Comic Sans MS"/>
                          <w:b/>
                          <w:sz w:val="28"/>
                          <w:u w:val="single"/>
                        </w:rPr>
                        <w:t>Phonics</w:t>
                      </w:r>
                    </w:p>
                    <w:p w:rsidR="007C6772" w:rsidRPr="00FD74D5" w:rsidRDefault="007C6772" w:rsidP="00FD74D5">
                      <w:pPr>
                        <w:spacing w:after="0"/>
                        <w:jc w:val="center"/>
                        <w:rPr>
                          <w:rFonts w:ascii="Comic Sans MS" w:hAnsi="Comic Sans MS"/>
                          <w:b/>
                        </w:rPr>
                      </w:pPr>
                      <w:r w:rsidRPr="00FD74D5">
                        <w:rPr>
                          <w:rFonts w:ascii="Comic Sans MS" w:hAnsi="Comic Sans MS"/>
                          <w:b/>
                        </w:rPr>
                        <w:t>This term Bees will be learning all the following letters and sounds.</w:t>
                      </w:r>
                    </w:p>
                    <w:p w:rsidR="007C6772" w:rsidRPr="00FD74D5" w:rsidRDefault="007C6772" w:rsidP="00FD74D5">
                      <w:pPr>
                        <w:spacing w:after="0"/>
                        <w:jc w:val="center"/>
                        <w:rPr>
                          <w:rFonts w:ascii="Comic Sans MS" w:hAnsi="Comic Sans MS"/>
                          <w:b/>
                        </w:rPr>
                      </w:pPr>
                      <w:proofErr w:type="spellStart"/>
                      <w:proofErr w:type="gramStart"/>
                      <w:r w:rsidRPr="00FD74D5">
                        <w:rPr>
                          <w:rFonts w:ascii="Comic Sans MS" w:hAnsi="Comic Sans MS"/>
                          <w:b/>
                        </w:rPr>
                        <w:t>s,a</w:t>
                      </w:r>
                      <w:proofErr w:type="gramEnd"/>
                      <w:r w:rsidRPr="00FD74D5">
                        <w:rPr>
                          <w:rFonts w:ascii="Comic Sans MS" w:hAnsi="Comic Sans MS"/>
                          <w:b/>
                        </w:rPr>
                        <w:t>,t,p,i,n,m,d,g,o,c,k</w:t>
                      </w:r>
                      <w:proofErr w:type="spellEnd"/>
                      <w:r w:rsidRPr="00FD74D5">
                        <w:rPr>
                          <w:rFonts w:ascii="Comic Sans MS" w:hAnsi="Comic Sans MS"/>
                          <w:b/>
                        </w:rPr>
                        <w:t xml:space="preserve">, ck, </w:t>
                      </w:r>
                      <w:proofErr w:type="spellStart"/>
                      <w:r w:rsidRPr="00FD74D5">
                        <w:rPr>
                          <w:rFonts w:ascii="Comic Sans MS" w:hAnsi="Comic Sans MS"/>
                          <w:b/>
                        </w:rPr>
                        <w:t>e,u,r,h,b,f,l</w:t>
                      </w:r>
                      <w:proofErr w:type="spellEnd"/>
                      <w:r w:rsidRPr="00FD74D5">
                        <w:rPr>
                          <w:rFonts w:ascii="Comic Sans MS" w:hAnsi="Comic Sans MS"/>
                          <w:b/>
                        </w:rPr>
                        <w:t>.</w:t>
                      </w:r>
                    </w:p>
                    <w:p w:rsidR="007C6772" w:rsidRPr="00FD74D5" w:rsidRDefault="007C6772" w:rsidP="00FD74D5">
                      <w:pPr>
                        <w:spacing w:after="0"/>
                        <w:jc w:val="center"/>
                        <w:rPr>
                          <w:rFonts w:ascii="Comic Sans MS" w:hAnsi="Comic Sans MS"/>
                          <w:b/>
                        </w:rPr>
                      </w:pPr>
                      <w:r w:rsidRPr="00FD74D5">
                        <w:rPr>
                          <w:rFonts w:ascii="Comic Sans MS" w:hAnsi="Comic Sans MS"/>
                          <w:b/>
                        </w:rPr>
                        <w:t>We will be learning the new tricky words</w:t>
                      </w:r>
                      <w:r w:rsidR="00FD74D5" w:rsidRPr="00FD74D5">
                        <w:rPr>
                          <w:rFonts w:ascii="Comic Sans MS" w:hAnsi="Comic Sans MS"/>
                          <w:b/>
                        </w:rPr>
                        <w:t xml:space="preserve"> </w:t>
                      </w:r>
                      <w:r w:rsidRPr="00FD74D5">
                        <w:rPr>
                          <w:rFonts w:ascii="Comic Sans MS" w:hAnsi="Comic Sans MS"/>
                          <w:b/>
                          <w:color w:val="FF0000"/>
                        </w:rPr>
                        <w:t>is</w:t>
                      </w:r>
                      <w:r w:rsidRPr="00FD74D5">
                        <w:rPr>
                          <w:rFonts w:ascii="Comic Sans MS" w:hAnsi="Comic Sans MS"/>
                          <w:b/>
                        </w:rPr>
                        <w:t xml:space="preserve">, </w:t>
                      </w:r>
                      <w:r w:rsidRPr="00FD74D5">
                        <w:rPr>
                          <w:rFonts w:ascii="Comic Sans MS" w:hAnsi="Comic Sans MS"/>
                          <w:b/>
                          <w:color w:val="FF0000"/>
                        </w:rPr>
                        <w:t>I</w:t>
                      </w:r>
                      <w:r w:rsidRPr="00FD74D5">
                        <w:rPr>
                          <w:rFonts w:ascii="Comic Sans MS" w:hAnsi="Comic Sans MS"/>
                          <w:b/>
                        </w:rPr>
                        <w:t xml:space="preserve">, </w:t>
                      </w:r>
                      <w:r w:rsidR="00FD74D5">
                        <w:rPr>
                          <w:rFonts w:ascii="Comic Sans MS" w:hAnsi="Comic Sans MS"/>
                          <w:b/>
                        </w:rPr>
                        <w:t xml:space="preserve">and </w:t>
                      </w:r>
                      <w:r w:rsidRPr="00FD74D5">
                        <w:rPr>
                          <w:rFonts w:ascii="Comic Sans MS" w:hAnsi="Comic Sans MS"/>
                          <w:b/>
                          <w:color w:val="FF0000"/>
                        </w:rPr>
                        <w:t>the</w:t>
                      </w:r>
                      <w:r w:rsidRPr="00FD74D5">
                        <w:rPr>
                          <w:rFonts w:ascii="Comic Sans MS" w:hAnsi="Comic Sans MS"/>
                          <w:b/>
                        </w:rPr>
                        <w:t xml:space="preserve">. </w:t>
                      </w:r>
                    </w:p>
                    <w:p w:rsidR="00FD74D5" w:rsidRPr="00FD74D5" w:rsidRDefault="00FD74D5" w:rsidP="00FD74D5">
                      <w:pPr>
                        <w:spacing w:after="0"/>
                        <w:jc w:val="center"/>
                        <w:rPr>
                          <w:rFonts w:ascii="Comic Sans MS" w:hAnsi="Comic Sans MS"/>
                          <w:b/>
                        </w:rPr>
                      </w:pPr>
                      <w:r w:rsidRPr="00FD74D5">
                        <w:rPr>
                          <w:rFonts w:ascii="Comic Sans MS" w:hAnsi="Comic Sans MS"/>
                          <w:b/>
                        </w:rPr>
                        <w:t xml:space="preserve">Bees will begin to segment and blend CVC words together. </w:t>
                      </w:r>
                    </w:p>
                  </w:txbxContent>
                </v:textbox>
                <w10:wrap anchorx="page"/>
              </v:shape>
            </w:pict>
          </mc:Fallback>
        </mc:AlternateContent>
      </w:r>
      <w:r w:rsidR="00246062">
        <w:rPr>
          <w:noProof/>
        </w:rPr>
        <mc:AlternateContent>
          <mc:Choice Requires="wps">
            <w:drawing>
              <wp:anchor distT="45720" distB="45720" distL="114300" distR="114300" simplePos="0" relativeHeight="251688960" behindDoc="0" locked="0" layoutInCell="1" allowOverlap="1">
                <wp:simplePos x="0" y="0"/>
                <wp:positionH relativeFrom="column">
                  <wp:posOffset>6574155</wp:posOffset>
                </wp:positionH>
                <wp:positionV relativeFrom="paragraph">
                  <wp:posOffset>1425756</wp:posOffset>
                </wp:positionV>
                <wp:extent cx="3069590" cy="2307590"/>
                <wp:effectExtent l="0" t="0" r="16510" b="1651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9590" cy="2307590"/>
                        </a:xfrm>
                        <a:prstGeom prst="rect">
                          <a:avLst/>
                        </a:prstGeom>
                        <a:solidFill>
                          <a:srgbClr val="FFFF66"/>
                        </a:solidFill>
                        <a:ln w="9525">
                          <a:solidFill>
                            <a:srgbClr val="000000"/>
                          </a:solidFill>
                          <a:miter lim="800000"/>
                          <a:headEnd/>
                          <a:tailEnd/>
                        </a:ln>
                      </wps:spPr>
                      <wps:txbx>
                        <w:txbxContent>
                          <w:p w:rsidR="00C40233" w:rsidRPr="00C40233" w:rsidRDefault="00C40233" w:rsidP="00C40233">
                            <w:pPr>
                              <w:jc w:val="center"/>
                              <w:rPr>
                                <w:b/>
                                <w:sz w:val="28"/>
                                <w:u w:val="single"/>
                              </w:rPr>
                            </w:pPr>
                            <w:r w:rsidRPr="00C40233">
                              <w:rPr>
                                <w:b/>
                                <w:sz w:val="28"/>
                                <w:u w:val="single"/>
                              </w:rPr>
                              <w:t>Art and Design</w:t>
                            </w:r>
                          </w:p>
                          <w:p w:rsidR="00C40233" w:rsidRPr="00C40233" w:rsidRDefault="00C40233" w:rsidP="00C40233">
                            <w:pPr>
                              <w:jc w:val="center"/>
                              <w:rPr>
                                <w:b/>
                              </w:rPr>
                            </w:pPr>
                            <w:r w:rsidRPr="00C40233">
                              <w:rPr>
                                <w:b/>
                              </w:rPr>
                              <w:t>In the first term Bees will join in with songs; beginning to mix colours, join in with role play games and use resources available for props; build models using construction equipment.</w:t>
                            </w:r>
                          </w:p>
                          <w:p w:rsidR="00C40233" w:rsidRPr="00C40233" w:rsidRDefault="00C40233" w:rsidP="00C40233">
                            <w:pPr>
                              <w:jc w:val="center"/>
                              <w:rPr>
                                <w:b/>
                              </w:rPr>
                            </w:pPr>
                            <w:r w:rsidRPr="00C40233">
                              <w:rPr>
                                <w:b/>
                              </w:rPr>
                              <w:t>Sing call-and-response songs, so that children can echo phrases of songs you sing.</w:t>
                            </w:r>
                          </w:p>
                          <w:p w:rsidR="00C40233" w:rsidRPr="00C40233" w:rsidRDefault="00C40233" w:rsidP="00C40233">
                            <w:pPr>
                              <w:jc w:val="center"/>
                              <w:rPr>
                                <w:b/>
                              </w:rPr>
                            </w:pPr>
                            <w:r w:rsidRPr="00C40233">
                              <w:rPr>
                                <w:b/>
                              </w:rPr>
                              <w:t>Self-portraits, junk modelling, take picture of children’s creations and record them explaining what they did.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517.65pt;margin-top:112.25pt;width:241.7pt;height:181.7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" fillcolor="#ff6">
                <v:textbox>
                  <w:txbxContent>
                    <w:p w:rsidR="00C40233" w:rsidRPr="00C40233" w:rsidRDefault="00C40233" w:rsidP="00C40233">
                      <w:pPr>
                        <w:jc w:val="center"/>
                        <w:rPr>
                          <w:b/>
                          <w:sz w:val="28"/>
                          <w:u w:val="single"/>
                        </w:rPr>
                      </w:pPr>
                      <w:r w:rsidRPr="00C40233">
                        <w:rPr>
                          <w:b/>
                          <w:sz w:val="28"/>
                          <w:u w:val="single"/>
                        </w:rPr>
                        <w:t>Art and Design</w:t>
                      </w:r>
                    </w:p>
                    <w:p w:rsidR="00C40233" w:rsidRPr="00C40233" w:rsidRDefault="00C40233" w:rsidP="00C40233">
                      <w:pPr>
                        <w:jc w:val="center"/>
                        <w:rPr>
                          <w:b/>
                        </w:rPr>
                      </w:pPr>
                      <w:r w:rsidRPr="00C40233">
                        <w:rPr>
                          <w:b/>
                        </w:rPr>
                        <w:t>In the first term Bees will join in with songs; beginning to mix colours, join in with role play games and use resources available for props; build models using construction equipment.</w:t>
                      </w:r>
                    </w:p>
                    <w:p w:rsidR="00C40233" w:rsidRPr="00C40233" w:rsidRDefault="00C40233" w:rsidP="00C40233">
                      <w:pPr>
                        <w:jc w:val="center"/>
                        <w:rPr>
                          <w:b/>
                        </w:rPr>
                      </w:pPr>
                      <w:r w:rsidRPr="00C40233">
                        <w:rPr>
                          <w:b/>
                        </w:rPr>
                        <w:t>Sing call-and-response songs, so that children can echo phrases of songs you sing.</w:t>
                      </w:r>
                    </w:p>
                    <w:p w:rsidR="00C40233" w:rsidRPr="00C40233" w:rsidRDefault="00C40233" w:rsidP="00C40233">
                      <w:pPr>
                        <w:jc w:val="center"/>
                        <w:rPr>
                          <w:b/>
                        </w:rPr>
                      </w:pPr>
                      <w:r w:rsidRPr="00C40233">
                        <w:rPr>
                          <w:b/>
                        </w:rPr>
                        <w:t>Self-portraits, junk modelling, take picture of children’s creations and record them explaining what they did.</w:t>
                      </w:r>
                    </w:p>
                  </w:txbxContent>
                </v:textbox>
                <w10:wrap type="square"/>
              </v:shape>
            </w:pict>
          </mc:Fallback>
        </mc:AlternateContent>
      </w:r>
      <w:r w:rsidR="00246062">
        <w:rPr>
          <w:noProof/>
        </w:rPr>
        <mc:AlternateContent>
          <mc:Choice Requires="wps">
            <w:drawing>
              <wp:anchor distT="45720" distB="45720" distL="114300" distR="114300" simplePos="0" relativeHeight="251686912" behindDoc="0" locked="0" layoutInCell="1" allowOverlap="1">
                <wp:simplePos x="0" y="0"/>
                <wp:positionH relativeFrom="column">
                  <wp:posOffset>6540772</wp:posOffset>
                </wp:positionH>
                <wp:positionV relativeFrom="paragraph">
                  <wp:posOffset>3874860</wp:posOffset>
                </wp:positionV>
                <wp:extent cx="3070860" cy="1404620"/>
                <wp:effectExtent l="0" t="0" r="15240" b="2857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860" cy="1404620"/>
                        </a:xfrm>
                        <a:prstGeom prst="rect">
                          <a:avLst/>
                        </a:prstGeom>
                        <a:solidFill>
                          <a:srgbClr val="FFFF99"/>
                        </a:solidFill>
                        <a:ln w="9525">
                          <a:solidFill>
                            <a:srgbClr val="000000"/>
                          </a:solidFill>
                          <a:miter lim="800000"/>
                          <a:headEnd/>
                          <a:tailEnd/>
                        </a:ln>
                      </wps:spPr>
                      <wps:txbx>
                        <w:txbxContent>
                          <w:p w:rsidR="00C4080C" w:rsidRPr="00246062" w:rsidRDefault="00A47C10" w:rsidP="00246062">
                            <w:pPr>
                              <w:jc w:val="center"/>
                              <w:rPr>
                                <w:b/>
                                <w:color w:val="000000" w:themeColor="text1"/>
                                <w:sz w:val="28"/>
                                <w:u w:val="single"/>
                              </w:rPr>
                            </w:pPr>
                            <w:r w:rsidRPr="00687A0F">
                              <w:rPr>
                                <w:b/>
                                <w:color w:val="000000" w:themeColor="text1"/>
                                <w:sz w:val="28"/>
                                <w:u w:val="single"/>
                              </w:rPr>
                              <w:t>Understanding the World</w:t>
                            </w:r>
                          </w:p>
                          <w:p w:rsidR="00A47C10" w:rsidRPr="00687A0F" w:rsidRDefault="00A47C10" w:rsidP="00687A0F">
                            <w:pPr>
                              <w:jc w:val="center"/>
                              <w:rPr>
                                <w:b/>
                                <w:color w:val="000000" w:themeColor="text1"/>
                              </w:rPr>
                            </w:pPr>
                            <w:r w:rsidRPr="00687A0F">
                              <w:rPr>
                                <w:b/>
                                <w:color w:val="000000" w:themeColor="text1"/>
                              </w:rPr>
                              <w:t xml:space="preserve">Understanding the world involves guiding children to make sense of their physical world and their community. The frequency and range of children’s personal experiences increases their knowledge and sense of the world around them. In term one, we will do this by </w:t>
                            </w:r>
                            <w:r w:rsidR="00687A0F" w:rsidRPr="00687A0F">
                              <w:rPr>
                                <w:b/>
                                <w:color w:val="000000" w:themeColor="text1"/>
                              </w:rPr>
                              <w:t>identifying who’s in their family. Talk about what they do with their family and the places they have been with their family. From this, Bees can identify and discuss similarities and make comparisons between other families.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515pt;margin-top:305.1pt;width:241.8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" fillcolor="#ff9">
                <v:textbox style="mso-fit-shape-to-text:t">
                  <w:txbxContent>
                    <w:p w:rsidR="00C4080C" w:rsidRPr="00246062" w:rsidRDefault="00A47C10" w:rsidP="00246062">
                      <w:pPr>
                        <w:jc w:val="center"/>
                        <w:rPr>
                          <w:b/>
                          <w:color w:val="000000" w:themeColor="text1"/>
                          <w:sz w:val="28"/>
                          <w:u w:val="single"/>
                        </w:rPr>
                      </w:pPr>
                      <w:r w:rsidRPr="00687A0F">
                        <w:rPr>
                          <w:b/>
                          <w:color w:val="000000" w:themeColor="text1"/>
                          <w:sz w:val="28"/>
                          <w:u w:val="single"/>
                        </w:rPr>
                        <w:t>Understanding the World</w:t>
                      </w:r>
                    </w:p>
                    <w:p w:rsidR="00A47C10" w:rsidRPr="00687A0F" w:rsidRDefault="00A47C10" w:rsidP="00687A0F">
                      <w:pPr>
                        <w:jc w:val="center"/>
                        <w:rPr>
                          <w:b/>
                          <w:color w:val="000000" w:themeColor="text1"/>
                        </w:rPr>
                      </w:pPr>
                      <w:r w:rsidRPr="00687A0F">
                        <w:rPr>
                          <w:b/>
                          <w:color w:val="000000" w:themeColor="text1"/>
                        </w:rPr>
                        <w:t xml:space="preserve">Understanding the world involves guiding children to make sense of their physical world and their community. The frequency and range of children’s personal experiences increases their knowledge and sense of the world around them. In term one, we will do this by </w:t>
                      </w:r>
                      <w:r w:rsidR="00687A0F" w:rsidRPr="00687A0F">
                        <w:rPr>
                          <w:b/>
                          <w:color w:val="000000" w:themeColor="text1"/>
                        </w:rPr>
                        <w:t>identifying who’s in their family. Talk about what they do with their family and the places they have been with their family. From this, Bees can identify and discuss similarities and make comparisons between other families.</w:t>
                      </w:r>
                    </w:p>
                  </w:txbxContent>
                </v:textbox>
              </v:shape>
            </w:pict>
          </mc:Fallback>
        </mc:AlternateContent>
      </w:r>
      <w:r w:rsidR="00246062">
        <w:rPr>
          <w:noProof/>
        </w:rPr>
        <mc:AlternateContent>
          <mc:Choice Requires="wps">
            <w:drawing>
              <wp:anchor distT="45720" distB="45720" distL="114300" distR="114300" simplePos="0" relativeHeight="251682816" behindDoc="0" locked="0" layoutInCell="1" allowOverlap="1">
                <wp:simplePos x="0" y="0"/>
                <wp:positionH relativeFrom="column">
                  <wp:posOffset>-719001</wp:posOffset>
                </wp:positionH>
                <wp:positionV relativeFrom="paragraph">
                  <wp:posOffset>1469481</wp:posOffset>
                </wp:positionV>
                <wp:extent cx="3657600" cy="1404620"/>
                <wp:effectExtent l="0" t="0" r="19050" b="1714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404620"/>
                        </a:xfrm>
                        <a:prstGeom prst="rect">
                          <a:avLst/>
                        </a:prstGeom>
                        <a:solidFill>
                          <a:srgbClr val="FFFF00"/>
                        </a:solidFill>
                        <a:ln w="9525">
                          <a:solidFill>
                            <a:srgbClr val="000000"/>
                          </a:solidFill>
                          <a:miter lim="800000"/>
                          <a:headEnd/>
                          <a:tailEnd/>
                        </a:ln>
                      </wps:spPr>
                      <wps:txbx>
                        <w:txbxContent>
                          <w:p w:rsidR="00A47C10" w:rsidRPr="00A47C10" w:rsidRDefault="00A47C10" w:rsidP="00A47C10">
                            <w:pPr>
                              <w:jc w:val="center"/>
                              <w:rPr>
                                <w:rFonts w:ascii="Comic Sans MS" w:hAnsi="Comic Sans MS"/>
                                <w:b/>
                                <w:sz w:val="28"/>
                                <w:u w:val="single"/>
                              </w:rPr>
                            </w:pPr>
                            <w:r w:rsidRPr="00A47C10">
                              <w:rPr>
                                <w:rFonts w:ascii="Comic Sans MS" w:hAnsi="Comic Sans MS"/>
                                <w:b/>
                                <w:sz w:val="28"/>
                                <w:u w:val="single"/>
                              </w:rPr>
                              <w:t>P.E</w:t>
                            </w:r>
                          </w:p>
                          <w:p w:rsidR="00A47C10" w:rsidRPr="00A47C10" w:rsidRDefault="00A47C10" w:rsidP="00A47C10">
                            <w:pPr>
                              <w:jc w:val="center"/>
                              <w:rPr>
                                <w:rFonts w:ascii="Comic Sans MS" w:hAnsi="Comic Sans MS"/>
                                <w:b/>
                              </w:rPr>
                            </w:pPr>
                            <w:r w:rsidRPr="00A47C10">
                              <w:rPr>
                                <w:rFonts w:ascii="Comic Sans MS" w:hAnsi="Comic Sans MS"/>
                                <w:b/>
                              </w:rPr>
                              <w:t xml:space="preserve">In term one, we will be learning movement and development skills during our PE sessions which will be on </w:t>
                            </w:r>
                            <w:r w:rsidR="00D22875">
                              <w:rPr>
                                <w:rFonts w:ascii="Comic Sans MS" w:hAnsi="Comic Sans MS"/>
                                <w:b/>
                              </w:rPr>
                              <w:t>Wednesdays</w:t>
                            </w:r>
                            <w:r w:rsidR="00246062">
                              <w:rPr>
                                <w:rFonts w:ascii="Comic Sans MS" w:hAnsi="Comic Sans MS"/>
                                <w:b/>
                              </w:rPr>
                              <w:t xml:space="preserve"> and </w:t>
                            </w:r>
                            <w:r w:rsidR="00D22875">
                              <w:rPr>
                                <w:rFonts w:ascii="Comic Sans MS" w:hAnsi="Comic Sans MS"/>
                                <w:b/>
                              </w:rPr>
                              <w:t>Friday</w:t>
                            </w:r>
                            <w:r w:rsidR="00246062">
                              <w:rPr>
                                <w:rFonts w:ascii="Comic Sans MS" w:hAnsi="Comic Sans MS"/>
                                <w:b/>
                              </w:rPr>
                              <w:t>s</w:t>
                            </w:r>
                            <w:r w:rsidRPr="00A47C10">
                              <w:rPr>
                                <w:rFonts w:ascii="Comic Sans MS" w:hAnsi="Comic Sans MS"/>
                                <w:b/>
                              </w:rPr>
                              <w:t>. This will include balancing, taking risks and moving our bodies in different ways.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56.6pt;margin-top:115.7pt;width:4in;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" fillcolor="yellow">
                <v:textbox style="mso-fit-shape-to-text:t">
                  <w:txbxContent>
                    <w:p w:rsidR="00A47C10" w:rsidRPr="00A47C10" w:rsidRDefault="00A47C10" w:rsidP="00A47C10">
                      <w:pPr>
                        <w:jc w:val="center"/>
                        <w:rPr>
                          <w:rFonts w:ascii="Comic Sans MS" w:hAnsi="Comic Sans MS"/>
                          <w:b/>
                          <w:sz w:val="28"/>
                          <w:u w:val="single"/>
                        </w:rPr>
                      </w:pPr>
                      <w:r w:rsidRPr="00A47C10">
                        <w:rPr>
                          <w:rFonts w:ascii="Comic Sans MS" w:hAnsi="Comic Sans MS"/>
                          <w:b/>
                          <w:sz w:val="28"/>
                          <w:u w:val="single"/>
                        </w:rPr>
                        <w:t>P.E</w:t>
                      </w:r>
                    </w:p>
                    <w:p w:rsidR="00A47C10" w:rsidRPr="00A47C10" w:rsidRDefault="00A47C10" w:rsidP="00A47C10">
                      <w:pPr>
                        <w:jc w:val="center"/>
                        <w:rPr>
                          <w:rFonts w:ascii="Comic Sans MS" w:hAnsi="Comic Sans MS"/>
                          <w:b/>
                        </w:rPr>
                      </w:pPr>
                      <w:r w:rsidRPr="00A47C10">
                        <w:rPr>
                          <w:rFonts w:ascii="Comic Sans MS" w:hAnsi="Comic Sans MS"/>
                          <w:b/>
                        </w:rPr>
                        <w:t xml:space="preserve">In term one, we will be learning movement and development skills during our PE sessions which will be on </w:t>
                      </w:r>
                      <w:r w:rsidR="00D22875">
                        <w:rPr>
                          <w:rFonts w:ascii="Comic Sans MS" w:hAnsi="Comic Sans MS"/>
                          <w:b/>
                        </w:rPr>
                        <w:t>Wednesdays</w:t>
                      </w:r>
                      <w:r w:rsidR="00246062">
                        <w:rPr>
                          <w:rFonts w:ascii="Comic Sans MS" w:hAnsi="Comic Sans MS"/>
                          <w:b/>
                        </w:rPr>
                        <w:t xml:space="preserve"> and </w:t>
                      </w:r>
                      <w:r w:rsidR="00D22875">
                        <w:rPr>
                          <w:rFonts w:ascii="Comic Sans MS" w:hAnsi="Comic Sans MS"/>
                          <w:b/>
                        </w:rPr>
                        <w:t>Friday</w:t>
                      </w:r>
                      <w:r w:rsidR="00246062">
                        <w:rPr>
                          <w:rFonts w:ascii="Comic Sans MS" w:hAnsi="Comic Sans MS"/>
                          <w:b/>
                        </w:rPr>
                        <w:t>s</w:t>
                      </w:r>
                      <w:r w:rsidRPr="00A47C10">
                        <w:rPr>
                          <w:rFonts w:ascii="Comic Sans MS" w:hAnsi="Comic Sans MS"/>
                          <w:b/>
                        </w:rPr>
                        <w:t>. This will include balancing, taking risks and moving our bodies in different ways.</w:t>
                      </w:r>
                    </w:p>
                  </w:txbxContent>
                </v:textbox>
                <w10:wrap type="square"/>
              </v:shape>
            </w:pict>
          </mc:Fallback>
        </mc:AlternateContent>
      </w:r>
      <w:r w:rsidR="00246062">
        <w:rPr>
          <w:noProof/>
        </w:rPr>
        <mc:AlternateContent>
          <mc:Choice Requires="wps">
            <w:drawing>
              <wp:anchor distT="0" distB="0" distL="114300" distR="114300" simplePos="0" relativeHeight="251660288" behindDoc="0" locked="0" layoutInCell="1" allowOverlap="1" wp14:anchorId="5BE00B26" wp14:editId="3D18A385">
                <wp:simplePos x="0" y="0"/>
                <wp:positionH relativeFrom="margin">
                  <wp:align>center</wp:align>
                </wp:positionH>
                <wp:positionV relativeFrom="paragraph">
                  <wp:posOffset>-1013460</wp:posOffset>
                </wp:positionV>
                <wp:extent cx="1828800" cy="805543"/>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805543"/>
                        </a:xfrm>
                        <a:prstGeom prst="rect">
                          <a:avLst/>
                        </a:prstGeom>
                        <a:noFill/>
                        <a:ln>
                          <a:noFill/>
                        </a:ln>
                      </wps:spPr>
                      <wps:txbx>
                        <w:txbxContent>
                          <w:p w:rsidR="00EF39CC" w:rsidRPr="00F77675" w:rsidRDefault="00EF39CC" w:rsidP="00EF39CC">
                            <w:pPr>
                              <w:jc w:val="center"/>
                              <w:rPr>
                                <w:rFonts w:ascii="Comic Sans MS" w:hAnsi="Comic Sans MS"/>
                                <w:b/>
                                <w:noProof/>
                                <w:color w:val="FFFFFF" w:themeColor="background1"/>
                                <w:sz w:val="72"/>
                                <w:szCs w:val="72"/>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r w:rsidRPr="00F77675">
                              <w:rPr>
                                <w:rFonts w:ascii="Comic Sans MS" w:hAnsi="Comic Sans MS"/>
                                <w:b/>
                                <w:noProof/>
                                <w:color w:val="FFFFFF" w:themeColor="background1"/>
                                <w:sz w:val="72"/>
                                <w:szCs w:val="72"/>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Term 1 Bees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E00B26" id="Text Box 1" o:spid="_x0000_s1032" type="#_x0000_t202" style="position:absolute;margin-left:0;margin-top:-79.8pt;width:2in;height:63.45pt;z-index:251660288;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" filled="f" stroked="f">
                <v:textbox>
                  <w:txbxContent>
                    <w:p w:rsidR="00EF39CC" w:rsidRPr="00F77675" w:rsidRDefault="00EF39CC" w:rsidP="00EF39CC">
                      <w:pPr>
                        <w:jc w:val="center"/>
                        <w:rPr>
                          <w:rFonts w:ascii="Comic Sans MS" w:hAnsi="Comic Sans MS"/>
                          <w:b/>
                          <w:noProof/>
                          <w:color w:val="FFFFFF" w:themeColor="background1"/>
                          <w:sz w:val="72"/>
                          <w:szCs w:val="72"/>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pPr>
                      <w:r w:rsidRPr="00F77675">
                        <w:rPr>
                          <w:rFonts w:ascii="Comic Sans MS" w:hAnsi="Comic Sans MS"/>
                          <w:b/>
                          <w:noProof/>
                          <w:color w:val="FFFFFF" w:themeColor="background1"/>
                          <w:sz w:val="72"/>
                          <w:szCs w:val="72"/>
                          <w14:shadow w14:blurRad="12700" w14:dist="38100" w14:dir="2700000" w14:sx="100000" w14:sy="100000" w14:kx="0" w14:ky="0" w14:algn="tl">
                            <w14:schemeClr w14:val="bg1">
                              <w14:lumMod w14:val="50000"/>
                            </w14:schemeClr>
                          </w14:shadow>
                          <w14:textOutline w14:w="9525" w14:cap="flat" w14:cmpd="sng" w14:algn="ctr">
                            <w14:solidFill>
                              <w14:srgbClr w14:val="000000"/>
                            </w14:solidFill>
                            <w14:prstDash w14:val="solid"/>
                            <w14:round/>
                          </w14:textOutline>
                        </w:rPr>
                        <w:t>Term 1 Bees Newsletter</w:t>
                      </w:r>
                    </w:p>
                  </w:txbxContent>
                </v:textbox>
                <w10:wrap anchorx="margin"/>
              </v:shape>
            </w:pict>
          </mc:Fallback>
        </mc:AlternateContent>
      </w:r>
      <w:r w:rsidR="00246062">
        <w:rPr>
          <w:noProof/>
        </w:rPr>
        <mc:AlternateContent>
          <mc:Choice Requires="wps">
            <w:drawing>
              <wp:anchor distT="0" distB="0" distL="114300" distR="114300" simplePos="0" relativeHeight="251680768" behindDoc="0" locked="0" layoutInCell="1" allowOverlap="1">
                <wp:simplePos x="0" y="0"/>
                <wp:positionH relativeFrom="column">
                  <wp:posOffset>-718185</wp:posOffset>
                </wp:positionH>
                <wp:positionV relativeFrom="paragraph">
                  <wp:posOffset>3178084</wp:posOffset>
                </wp:positionV>
                <wp:extent cx="3668486" cy="3275240"/>
                <wp:effectExtent l="0" t="0" r="27305" b="20955"/>
                <wp:wrapNone/>
                <wp:docPr id="22" name="Text Box 22"/>
                <wp:cNvGraphicFramePr/>
                <a:graphic xmlns:a="http://schemas.openxmlformats.org/drawingml/2006/main">
                  <a:graphicData uri="http://schemas.microsoft.com/office/word/2010/wordprocessingShape">
                    <wps:wsp>
                      <wps:cNvSpPr txBox="1"/>
                      <wps:spPr>
                        <a:xfrm>
                          <a:off x="0" y="0"/>
                          <a:ext cx="3668486" cy="3275240"/>
                        </a:xfrm>
                        <a:prstGeom prst="rect">
                          <a:avLst/>
                        </a:prstGeom>
                        <a:solidFill>
                          <a:schemeClr val="accent4">
                            <a:lumMod val="40000"/>
                            <a:lumOff val="60000"/>
                          </a:schemeClr>
                        </a:solidFill>
                        <a:ln w="6350">
                          <a:solidFill>
                            <a:prstClr val="black"/>
                          </a:solidFill>
                        </a:ln>
                      </wps:spPr>
                      <wps:txbx>
                        <w:txbxContent>
                          <w:p w:rsidR="00FD74D5" w:rsidRDefault="00FD74D5" w:rsidP="00FD74D5">
                            <w:pPr>
                              <w:jc w:val="center"/>
                              <w:rPr>
                                <w:rFonts w:ascii="Comic Sans MS" w:hAnsi="Comic Sans MS"/>
                                <w:b/>
                                <w:sz w:val="28"/>
                                <w:u w:val="single"/>
                              </w:rPr>
                            </w:pPr>
                            <w:r w:rsidRPr="00FD74D5">
                              <w:rPr>
                                <w:rFonts w:ascii="Comic Sans MS" w:hAnsi="Comic Sans MS"/>
                                <w:b/>
                                <w:sz w:val="28"/>
                                <w:u w:val="single"/>
                              </w:rPr>
                              <w:t>Maths</w:t>
                            </w:r>
                          </w:p>
                          <w:p w:rsidR="00327F59" w:rsidRDefault="00FD74D5" w:rsidP="00327F59">
                            <w:pPr>
                              <w:jc w:val="center"/>
                              <w:rPr>
                                <w:rFonts w:ascii="Comic Sans MS" w:hAnsi="Comic Sans MS"/>
                                <w:b/>
                              </w:rPr>
                            </w:pPr>
                            <w:r>
                              <w:rPr>
                                <w:rFonts w:ascii="Comic Sans MS" w:hAnsi="Comic Sans MS"/>
                                <w:b/>
                              </w:rPr>
                              <w:t>In maths this term Bees will be learning</w:t>
                            </w:r>
                            <w:r w:rsidR="00327F59">
                              <w:rPr>
                                <w:rFonts w:ascii="Comic Sans MS" w:hAnsi="Comic Sans MS"/>
                                <w:b/>
                              </w:rPr>
                              <w:t xml:space="preserve"> to </w:t>
                            </w:r>
                            <w:r w:rsidR="00327F59" w:rsidRPr="00327F59">
                              <w:rPr>
                                <w:rFonts w:ascii="Comic Sans MS" w:hAnsi="Comic Sans MS"/>
                                <w:b/>
                              </w:rPr>
                              <w:t>compar</w:t>
                            </w:r>
                            <w:r w:rsidR="00327F59">
                              <w:rPr>
                                <w:rFonts w:ascii="Comic Sans MS" w:hAnsi="Comic Sans MS"/>
                                <w:b/>
                              </w:rPr>
                              <w:t>e</w:t>
                            </w:r>
                            <w:r w:rsidR="00327F59" w:rsidRPr="00327F59">
                              <w:rPr>
                                <w:rFonts w:ascii="Comic Sans MS" w:hAnsi="Comic Sans MS"/>
                                <w:b/>
                              </w:rPr>
                              <w:t xml:space="preserve"> different</w:t>
                            </w:r>
                            <w:r w:rsidR="00327F59">
                              <w:rPr>
                                <w:rFonts w:ascii="Comic Sans MS" w:hAnsi="Comic Sans MS"/>
                                <w:b/>
                              </w:rPr>
                              <w:t xml:space="preserve"> objects and </w:t>
                            </w:r>
                            <w:r w:rsidR="00327F59" w:rsidRPr="00327F59">
                              <w:rPr>
                                <w:rFonts w:ascii="Comic Sans MS" w:hAnsi="Comic Sans MS"/>
                                <w:b/>
                              </w:rPr>
                              <w:t>sorting</w:t>
                            </w:r>
                            <w:r>
                              <w:rPr>
                                <w:rFonts w:ascii="Comic Sans MS" w:hAnsi="Comic Sans MS"/>
                                <w:b/>
                              </w:rPr>
                              <w:t xml:space="preserve"> </w:t>
                            </w:r>
                            <w:r w:rsidR="00327F59">
                              <w:rPr>
                                <w:rFonts w:ascii="Comic Sans MS" w:hAnsi="Comic Sans MS"/>
                                <w:b/>
                              </w:rPr>
                              <w:t>objects into grou</w:t>
                            </w:r>
                            <w:r w:rsidR="006C40B9">
                              <w:rPr>
                                <w:rFonts w:ascii="Comic Sans MS" w:hAnsi="Comic Sans MS"/>
                                <w:b/>
                              </w:rPr>
                              <w:t>ps</w:t>
                            </w:r>
                            <w:r w:rsidR="00327F59">
                              <w:rPr>
                                <w:rFonts w:ascii="Comic Sans MS" w:hAnsi="Comic Sans MS"/>
                                <w:b/>
                              </w:rPr>
                              <w:t xml:space="preserve"> including finding the o</w:t>
                            </w:r>
                            <w:r w:rsidR="00327F59" w:rsidRPr="00327F59">
                              <w:rPr>
                                <w:rFonts w:ascii="Comic Sans MS" w:hAnsi="Comic Sans MS"/>
                                <w:b/>
                              </w:rPr>
                              <w:t>dd one out</w:t>
                            </w:r>
                            <w:r w:rsidR="00327F59">
                              <w:rPr>
                                <w:rFonts w:ascii="Comic Sans MS" w:hAnsi="Comic Sans MS"/>
                                <w:b/>
                              </w:rPr>
                              <w:t xml:space="preserve">. We will be </w:t>
                            </w:r>
                            <w:r w:rsidR="00327F59" w:rsidRPr="00327F59">
                              <w:rPr>
                                <w:rFonts w:ascii="Comic Sans MS" w:hAnsi="Comic Sans MS"/>
                                <w:b/>
                              </w:rPr>
                              <w:t>comparing amounts</w:t>
                            </w:r>
                            <w:r w:rsidR="00327F59">
                              <w:rPr>
                                <w:rFonts w:ascii="Comic Sans MS" w:hAnsi="Comic Sans MS"/>
                                <w:b/>
                              </w:rPr>
                              <w:t>,</w:t>
                            </w:r>
                            <w:r w:rsidR="00327F59" w:rsidRPr="00327F59">
                              <w:rPr>
                                <w:rFonts w:ascii="Comic Sans MS" w:hAnsi="Comic Sans MS"/>
                                <w:b/>
                              </w:rPr>
                              <w:t xml:space="preserve"> size, mass, </w:t>
                            </w:r>
                            <w:r w:rsidR="00327F59">
                              <w:rPr>
                                <w:rFonts w:ascii="Comic Sans MS" w:hAnsi="Comic Sans MS"/>
                                <w:b/>
                              </w:rPr>
                              <w:t xml:space="preserve">and </w:t>
                            </w:r>
                            <w:r w:rsidR="00327F59" w:rsidRPr="00327F59">
                              <w:rPr>
                                <w:rFonts w:ascii="Comic Sans MS" w:hAnsi="Comic Sans MS"/>
                                <w:b/>
                              </w:rPr>
                              <w:t>capacity</w:t>
                            </w:r>
                            <w:r w:rsidR="00327F59">
                              <w:rPr>
                                <w:rFonts w:ascii="Comic Sans MS" w:hAnsi="Comic Sans MS"/>
                                <w:b/>
                              </w:rPr>
                              <w:t xml:space="preserve">. </w:t>
                            </w:r>
                          </w:p>
                          <w:p w:rsidR="00327F59" w:rsidRDefault="00327F59" w:rsidP="00327F59">
                            <w:pPr>
                              <w:jc w:val="center"/>
                            </w:pPr>
                            <w:r>
                              <w:rPr>
                                <w:rFonts w:ascii="Comic Sans MS" w:hAnsi="Comic Sans MS"/>
                                <w:b/>
                              </w:rPr>
                              <w:t>Bees will identify</w:t>
                            </w:r>
                            <w:r w:rsidRPr="00327F59">
                              <w:t xml:space="preserve"> </w:t>
                            </w:r>
                            <w:r w:rsidRPr="00327F59">
                              <w:rPr>
                                <w:rFonts w:ascii="Comic Sans MS" w:hAnsi="Comic Sans MS"/>
                                <w:b/>
                              </w:rPr>
                              <w:t>simple patterns</w:t>
                            </w:r>
                            <w:r>
                              <w:rPr>
                                <w:rFonts w:ascii="Comic Sans MS" w:hAnsi="Comic Sans MS"/>
                                <w:b/>
                              </w:rPr>
                              <w:t xml:space="preserve"> as well as </w:t>
                            </w:r>
                            <w:r w:rsidRPr="00327F59">
                              <w:rPr>
                                <w:rFonts w:ascii="Comic Sans MS" w:hAnsi="Comic Sans MS"/>
                                <w:b/>
                              </w:rPr>
                              <w:t>notice mistakes in patterns</w:t>
                            </w:r>
                            <w:r>
                              <w:t>.</w:t>
                            </w:r>
                          </w:p>
                          <w:p w:rsidR="00DC6176" w:rsidRDefault="00327F59" w:rsidP="00327F59">
                            <w:pPr>
                              <w:jc w:val="center"/>
                              <w:rPr>
                                <w:rFonts w:ascii="Comic Sans MS" w:hAnsi="Comic Sans MS"/>
                                <w:b/>
                              </w:rPr>
                            </w:pPr>
                            <w:r>
                              <w:rPr>
                                <w:rFonts w:ascii="Comic Sans MS" w:hAnsi="Comic Sans MS"/>
                                <w:b/>
                              </w:rPr>
                              <w:t xml:space="preserve">We are going to look at </w:t>
                            </w:r>
                            <w:r w:rsidR="006C40B9">
                              <w:rPr>
                                <w:rFonts w:ascii="Comic Sans MS" w:hAnsi="Comic Sans MS"/>
                                <w:b/>
                              </w:rPr>
                              <w:t xml:space="preserve">ways of </w:t>
                            </w:r>
                            <w:r>
                              <w:rPr>
                                <w:rFonts w:ascii="Comic Sans MS" w:hAnsi="Comic Sans MS"/>
                                <w:b/>
                              </w:rPr>
                              <w:t>r</w:t>
                            </w:r>
                            <w:r w:rsidRPr="00327F59">
                              <w:rPr>
                                <w:rFonts w:ascii="Comic Sans MS" w:hAnsi="Comic Sans MS"/>
                                <w:b/>
                              </w:rPr>
                              <w:t xml:space="preserve">epresenting 123, </w:t>
                            </w:r>
                            <w:r w:rsidR="00DC6176">
                              <w:rPr>
                                <w:rFonts w:ascii="Comic Sans MS" w:hAnsi="Comic Sans MS"/>
                                <w:b/>
                              </w:rPr>
                              <w:t>c</w:t>
                            </w:r>
                            <w:r w:rsidRPr="00327F59">
                              <w:rPr>
                                <w:rFonts w:ascii="Comic Sans MS" w:hAnsi="Comic Sans MS"/>
                                <w:b/>
                              </w:rPr>
                              <w:t>ompar</w:t>
                            </w:r>
                            <w:r w:rsidR="006C40B9">
                              <w:rPr>
                                <w:rFonts w:ascii="Comic Sans MS" w:hAnsi="Comic Sans MS"/>
                                <w:b/>
                              </w:rPr>
                              <w:t>ing</w:t>
                            </w:r>
                            <w:r w:rsidRPr="00327F59">
                              <w:rPr>
                                <w:rFonts w:ascii="Comic Sans MS" w:hAnsi="Comic Sans MS"/>
                                <w:b/>
                              </w:rPr>
                              <w:t xml:space="preserve"> 123</w:t>
                            </w:r>
                            <w:r w:rsidR="006C40B9">
                              <w:rPr>
                                <w:rFonts w:ascii="Comic Sans MS" w:hAnsi="Comic Sans MS"/>
                                <w:b/>
                              </w:rPr>
                              <w:t>,</w:t>
                            </w:r>
                            <w:r w:rsidR="00DC6176">
                              <w:rPr>
                                <w:rFonts w:ascii="Comic Sans MS" w:hAnsi="Comic Sans MS"/>
                                <w:b/>
                              </w:rPr>
                              <w:t xml:space="preserve"> then s</w:t>
                            </w:r>
                            <w:r w:rsidRPr="00327F59">
                              <w:rPr>
                                <w:rFonts w:ascii="Comic Sans MS" w:hAnsi="Comic Sans MS"/>
                                <w:b/>
                              </w:rPr>
                              <w:t>ubitis</w:t>
                            </w:r>
                            <w:r w:rsidR="00DC6176">
                              <w:rPr>
                                <w:rFonts w:ascii="Comic Sans MS" w:hAnsi="Comic Sans MS"/>
                                <w:b/>
                              </w:rPr>
                              <w:t xml:space="preserve">e objects in groups of 1,2,3. </w:t>
                            </w:r>
                          </w:p>
                          <w:p w:rsidR="00FD74D5" w:rsidRPr="00FD74D5" w:rsidRDefault="00327F59" w:rsidP="00327F59">
                            <w:pPr>
                              <w:jc w:val="center"/>
                              <w:rPr>
                                <w:rFonts w:ascii="Comic Sans MS" w:hAnsi="Comic Sans MS"/>
                                <w:b/>
                              </w:rPr>
                            </w:pPr>
                            <w:r w:rsidRPr="00327F59">
                              <w:t xml:space="preserve"> </w:t>
                            </w:r>
                            <w:r w:rsidR="00DC6176">
                              <w:rPr>
                                <w:rFonts w:ascii="Comic Sans MS" w:hAnsi="Comic Sans MS"/>
                                <w:b/>
                              </w:rPr>
                              <w:t>Bees will also i</w:t>
                            </w:r>
                            <w:r w:rsidRPr="00327F59">
                              <w:rPr>
                                <w:rFonts w:ascii="Comic Sans MS" w:hAnsi="Comic Sans MS"/>
                                <w:b/>
                              </w:rPr>
                              <w:t xml:space="preserve">dentify and describe circles and triangles using mathematical language, </w:t>
                            </w:r>
                            <w:r w:rsidR="006C40B9">
                              <w:rPr>
                                <w:rFonts w:ascii="Comic Sans MS" w:hAnsi="Comic Sans MS"/>
                                <w:b/>
                              </w:rPr>
                              <w:t xml:space="preserve">then </w:t>
                            </w:r>
                            <w:r w:rsidRPr="00327F59">
                              <w:rPr>
                                <w:rFonts w:ascii="Comic Sans MS" w:hAnsi="Comic Sans MS"/>
                                <w:b/>
                              </w:rPr>
                              <w:t>make pictures from shapes and sort shapes</w:t>
                            </w:r>
                            <w:r w:rsidR="006C40B9">
                              <w:rPr>
                                <w:rFonts w:ascii="Comic Sans MS" w:hAnsi="Comic Sans MS"/>
                                <w:b/>
                              </w:rPr>
                              <w:t xml:space="preserve"> into groups</w:t>
                            </w:r>
                            <w:r w:rsidRPr="00327F59">
                              <w:rPr>
                                <w:rFonts w:ascii="Comic Sans MS" w:hAnsi="Comic Sans MS"/>
                                <w: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3" type="#_x0000_t202" style="position:absolute;margin-left:-56.55pt;margin-top:250.25pt;width:288.85pt;height:257.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" fillcolor="#ffe599 [1303]" strokeweight=".5pt">
                <v:textbox>
                  <w:txbxContent>
                    <w:p w:rsidR="00FD74D5" w:rsidRDefault="00FD74D5" w:rsidP="00FD74D5">
                      <w:pPr>
                        <w:jc w:val="center"/>
                        <w:rPr>
                          <w:rFonts w:ascii="Comic Sans MS" w:hAnsi="Comic Sans MS"/>
                          <w:b/>
                          <w:sz w:val="28"/>
                          <w:u w:val="single"/>
                        </w:rPr>
                      </w:pPr>
                      <w:r w:rsidRPr="00FD74D5">
                        <w:rPr>
                          <w:rFonts w:ascii="Comic Sans MS" w:hAnsi="Comic Sans MS"/>
                          <w:b/>
                          <w:sz w:val="28"/>
                          <w:u w:val="single"/>
                        </w:rPr>
                        <w:t>Maths</w:t>
                      </w:r>
                    </w:p>
                    <w:p w:rsidR="00327F59" w:rsidRDefault="00FD74D5" w:rsidP="00327F59">
                      <w:pPr>
                        <w:jc w:val="center"/>
                        <w:rPr>
                          <w:rFonts w:ascii="Comic Sans MS" w:hAnsi="Comic Sans MS"/>
                          <w:b/>
                        </w:rPr>
                      </w:pPr>
                      <w:r>
                        <w:rPr>
                          <w:rFonts w:ascii="Comic Sans MS" w:hAnsi="Comic Sans MS"/>
                          <w:b/>
                        </w:rPr>
                        <w:t>In maths this term Bees will be learning</w:t>
                      </w:r>
                      <w:r w:rsidR="00327F59">
                        <w:rPr>
                          <w:rFonts w:ascii="Comic Sans MS" w:hAnsi="Comic Sans MS"/>
                          <w:b/>
                        </w:rPr>
                        <w:t xml:space="preserve"> to </w:t>
                      </w:r>
                      <w:r w:rsidR="00327F59" w:rsidRPr="00327F59">
                        <w:rPr>
                          <w:rFonts w:ascii="Comic Sans MS" w:hAnsi="Comic Sans MS"/>
                          <w:b/>
                        </w:rPr>
                        <w:t>compar</w:t>
                      </w:r>
                      <w:r w:rsidR="00327F59">
                        <w:rPr>
                          <w:rFonts w:ascii="Comic Sans MS" w:hAnsi="Comic Sans MS"/>
                          <w:b/>
                        </w:rPr>
                        <w:t>e</w:t>
                      </w:r>
                      <w:r w:rsidR="00327F59" w:rsidRPr="00327F59">
                        <w:rPr>
                          <w:rFonts w:ascii="Comic Sans MS" w:hAnsi="Comic Sans MS"/>
                          <w:b/>
                        </w:rPr>
                        <w:t xml:space="preserve"> different</w:t>
                      </w:r>
                      <w:r w:rsidR="00327F59">
                        <w:rPr>
                          <w:rFonts w:ascii="Comic Sans MS" w:hAnsi="Comic Sans MS"/>
                          <w:b/>
                        </w:rPr>
                        <w:t xml:space="preserve"> objects and </w:t>
                      </w:r>
                      <w:r w:rsidR="00327F59" w:rsidRPr="00327F59">
                        <w:rPr>
                          <w:rFonts w:ascii="Comic Sans MS" w:hAnsi="Comic Sans MS"/>
                          <w:b/>
                        </w:rPr>
                        <w:t>sorting</w:t>
                      </w:r>
                      <w:r>
                        <w:rPr>
                          <w:rFonts w:ascii="Comic Sans MS" w:hAnsi="Comic Sans MS"/>
                          <w:b/>
                        </w:rPr>
                        <w:t xml:space="preserve"> </w:t>
                      </w:r>
                      <w:r w:rsidR="00327F59">
                        <w:rPr>
                          <w:rFonts w:ascii="Comic Sans MS" w:hAnsi="Comic Sans MS"/>
                          <w:b/>
                        </w:rPr>
                        <w:t>objects into grou</w:t>
                      </w:r>
                      <w:r w:rsidR="006C40B9">
                        <w:rPr>
                          <w:rFonts w:ascii="Comic Sans MS" w:hAnsi="Comic Sans MS"/>
                          <w:b/>
                        </w:rPr>
                        <w:t>ps</w:t>
                      </w:r>
                      <w:r w:rsidR="00327F59">
                        <w:rPr>
                          <w:rFonts w:ascii="Comic Sans MS" w:hAnsi="Comic Sans MS"/>
                          <w:b/>
                        </w:rPr>
                        <w:t xml:space="preserve"> including finding the o</w:t>
                      </w:r>
                      <w:r w:rsidR="00327F59" w:rsidRPr="00327F59">
                        <w:rPr>
                          <w:rFonts w:ascii="Comic Sans MS" w:hAnsi="Comic Sans MS"/>
                          <w:b/>
                        </w:rPr>
                        <w:t>dd one out</w:t>
                      </w:r>
                      <w:r w:rsidR="00327F59">
                        <w:rPr>
                          <w:rFonts w:ascii="Comic Sans MS" w:hAnsi="Comic Sans MS"/>
                          <w:b/>
                        </w:rPr>
                        <w:t xml:space="preserve">. We will be </w:t>
                      </w:r>
                      <w:r w:rsidR="00327F59" w:rsidRPr="00327F59">
                        <w:rPr>
                          <w:rFonts w:ascii="Comic Sans MS" w:hAnsi="Comic Sans MS"/>
                          <w:b/>
                        </w:rPr>
                        <w:t>comparing amounts</w:t>
                      </w:r>
                      <w:r w:rsidR="00327F59">
                        <w:rPr>
                          <w:rFonts w:ascii="Comic Sans MS" w:hAnsi="Comic Sans MS"/>
                          <w:b/>
                        </w:rPr>
                        <w:t>,</w:t>
                      </w:r>
                      <w:r w:rsidR="00327F59" w:rsidRPr="00327F59">
                        <w:rPr>
                          <w:rFonts w:ascii="Comic Sans MS" w:hAnsi="Comic Sans MS"/>
                          <w:b/>
                        </w:rPr>
                        <w:t xml:space="preserve"> size, mass, </w:t>
                      </w:r>
                      <w:r w:rsidR="00327F59">
                        <w:rPr>
                          <w:rFonts w:ascii="Comic Sans MS" w:hAnsi="Comic Sans MS"/>
                          <w:b/>
                        </w:rPr>
                        <w:t xml:space="preserve">and </w:t>
                      </w:r>
                      <w:r w:rsidR="00327F59" w:rsidRPr="00327F59">
                        <w:rPr>
                          <w:rFonts w:ascii="Comic Sans MS" w:hAnsi="Comic Sans MS"/>
                          <w:b/>
                        </w:rPr>
                        <w:t>capacity</w:t>
                      </w:r>
                      <w:r w:rsidR="00327F59">
                        <w:rPr>
                          <w:rFonts w:ascii="Comic Sans MS" w:hAnsi="Comic Sans MS"/>
                          <w:b/>
                        </w:rPr>
                        <w:t xml:space="preserve">. </w:t>
                      </w:r>
                    </w:p>
                    <w:p w:rsidR="00327F59" w:rsidRDefault="00327F59" w:rsidP="00327F59">
                      <w:pPr>
                        <w:jc w:val="center"/>
                      </w:pPr>
                      <w:r>
                        <w:rPr>
                          <w:rFonts w:ascii="Comic Sans MS" w:hAnsi="Comic Sans MS"/>
                          <w:b/>
                        </w:rPr>
                        <w:t>Bees will identify</w:t>
                      </w:r>
                      <w:r w:rsidRPr="00327F59">
                        <w:t xml:space="preserve"> </w:t>
                      </w:r>
                      <w:r w:rsidRPr="00327F59">
                        <w:rPr>
                          <w:rFonts w:ascii="Comic Sans MS" w:hAnsi="Comic Sans MS"/>
                          <w:b/>
                        </w:rPr>
                        <w:t>simple patterns</w:t>
                      </w:r>
                      <w:r>
                        <w:rPr>
                          <w:rFonts w:ascii="Comic Sans MS" w:hAnsi="Comic Sans MS"/>
                          <w:b/>
                        </w:rPr>
                        <w:t xml:space="preserve"> as well as </w:t>
                      </w:r>
                      <w:r w:rsidRPr="00327F59">
                        <w:rPr>
                          <w:rFonts w:ascii="Comic Sans MS" w:hAnsi="Comic Sans MS"/>
                          <w:b/>
                        </w:rPr>
                        <w:t>notice mistakes in patterns</w:t>
                      </w:r>
                      <w:r>
                        <w:t>.</w:t>
                      </w:r>
                    </w:p>
                    <w:p w:rsidR="00DC6176" w:rsidRDefault="00327F59" w:rsidP="00327F59">
                      <w:pPr>
                        <w:jc w:val="center"/>
                        <w:rPr>
                          <w:rFonts w:ascii="Comic Sans MS" w:hAnsi="Comic Sans MS"/>
                          <w:b/>
                        </w:rPr>
                      </w:pPr>
                      <w:r>
                        <w:rPr>
                          <w:rFonts w:ascii="Comic Sans MS" w:hAnsi="Comic Sans MS"/>
                          <w:b/>
                        </w:rPr>
                        <w:t xml:space="preserve">We are going to look at </w:t>
                      </w:r>
                      <w:r w:rsidR="006C40B9">
                        <w:rPr>
                          <w:rFonts w:ascii="Comic Sans MS" w:hAnsi="Comic Sans MS"/>
                          <w:b/>
                        </w:rPr>
                        <w:t xml:space="preserve">ways of </w:t>
                      </w:r>
                      <w:r>
                        <w:rPr>
                          <w:rFonts w:ascii="Comic Sans MS" w:hAnsi="Comic Sans MS"/>
                          <w:b/>
                        </w:rPr>
                        <w:t>r</w:t>
                      </w:r>
                      <w:r w:rsidRPr="00327F59">
                        <w:rPr>
                          <w:rFonts w:ascii="Comic Sans MS" w:hAnsi="Comic Sans MS"/>
                          <w:b/>
                        </w:rPr>
                        <w:t xml:space="preserve">epresenting 123, </w:t>
                      </w:r>
                      <w:r w:rsidR="00DC6176">
                        <w:rPr>
                          <w:rFonts w:ascii="Comic Sans MS" w:hAnsi="Comic Sans MS"/>
                          <w:b/>
                        </w:rPr>
                        <w:t>c</w:t>
                      </w:r>
                      <w:r w:rsidRPr="00327F59">
                        <w:rPr>
                          <w:rFonts w:ascii="Comic Sans MS" w:hAnsi="Comic Sans MS"/>
                          <w:b/>
                        </w:rPr>
                        <w:t>ompar</w:t>
                      </w:r>
                      <w:r w:rsidR="006C40B9">
                        <w:rPr>
                          <w:rFonts w:ascii="Comic Sans MS" w:hAnsi="Comic Sans MS"/>
                          <w:b/>
                        </w:rPr>
                        <w:t>ing</w:t>
                      </w:r>
                      <w:r w:rsidRPr="00327F59">
                        <w:rPr>
                          <w:rFonts w:ascii="Comic Sans MS" w:hAnsi="Comic Sans MS"/>
                          <w:b/>
                        </w:rPr>
                        <w:t xml:space="preserve"> 123</w:t>
                      </w:r>
                      <w:r w:rsidR="006C40B9">
                        <w:rPr>
                          <w:rFonts w:ascii="Comic Sans MS" w:hAnsi="Comic Sans MS"/>
                          <w:b/>
                        </w:rPr>
                        <w:t>,</w:t>
                      </w:r>
                      <w:r w:rsidR="00DC6176">
                        <w:rPr>
                          <w:rFonts w:ascii="Comic Sans MS" w:hAnsi="Comic Sans MS"/>
                          <w:b/>
                        </w:rPr>
                        <w:t xml:space="preserve"> then s</w:t>
                      </w:r>
                      <w:r w:rsidRPr="00327F59">
                        <w:rPr>
                          <w:rFonts w:ascii="Comic Sans MS" w:hAnsi="Comic Sans MS"/>
                          <w:b/>
                        </w:rPr>
                        <w:t>ubitis</w:t>
                      </w:r>
                      <w:r w:rsidR="00DC6176">
                        <w:rPr>
                          <w:rFonts w:ascii="Comic Sans MS" w:hAnsi="Comic Sans MS"/>
                          <w:b/>
                        </w:rPr>
                        <w:t xml:space="preserve">e objects in groups of 1,2,3. </w:t>
                      </w:r>
                    </w:p>
                    <w:p w:rsidR="00FD74D5" w:rsidRPr="00FD74D5" w:rsidRDefault="00327F59" w:rsidP="00327F59">
                      <w:pPr>
                        <w:jc w:val="center"/>
                        <w:rPr>
                          <w:rFonts w:ascii="Comic Sans MS" w:hAnsi="Comic Sans MS"/>
                          <w:b/>
                        </w:rPr>
                      </w:pPr>
                      <w:r w:rsidRPr="00327F59">
                        <w:t xml:space="preserve"> </w:t>
                      </w:r>
                      <w:r w:rsidR="00DC6176">
                        <w:rPr>
                          <w:rFonts w:ascii="Comic Sans MS" w:hAnsi="Comic Sans MS"/>
                          <w:b/>
                        </w:rPr>
                        <w:t>Bees will also i</w:t>
                      </w:r>
                      <w:r w:rsidRPr="00327F59">
                        <w:rPr>
                          <w:rFonts w:ascii="Comic Sans MS" w:hAnsi="Comic Sans MS"/>
                          <w:b/>
                        </w:rPr>
                        <w:t xml:space="preserve">dentify and describe circles and triangles using mathematical language, </w:t>
                      </w:r>
                      <w:r w:rsidR="006C40B9">
                        <w:rPr>
                          <w:rFonts w:ascii="Comic Sans MS" w:hAnsi="Comic Sans MS"/>
                          <w:b/>
                        </w:rPr>
                        <w:t xml:space="preserve">then </w:t>
                      </w:r>
                      <w:r w:rsidRPr="00327F59">
                        <w:rPr>
                          <w:rFonts w:ascii="Comic Sans MS" w:hAnsi="Comic Sans MS"/>
                          <w:b/>
                        </w:rPr>
                        <w:t>make pictures from shapes and sort shapes</w:t>
                      </w:r>
                      <w:r w:rsidR="006C40B9">
                        <w:rPr>
                          <w:rFonts w:ascii="Comic Sans MS" w:hAnsi="Comic Sans MS"/>
                          <w:b/>
                        </w:rPr>
                        <w:t xml:space="preserve"> into groups</w:t>
                      </w:r>
                      <w:r w:rsidRPr="00327F59">
                        <w:rPr>
                          <w:rFonts w:ascii="Comic Sans MS" w:hAnsi="Comic Sans MS"/>
                          <w:b/>
                        </w:rPr>
                        <w:t>.</w:t>
                      </w:r>
                    </w:p>
                  </w:txbxContent>
                </v:textbox>
              </v:shape>
            </w:pict>
          </mc:Fallback>
        </mc:AlternateContent>
      </w:r>
    </w:p>
    <w:sectPr w:rsidR="00666427" w:rsidSect="00E371B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1BD"/>
    <w:rsid w:val="00246062"/>
    <w:rsid w:val="00327F59"/>
    <w:rsid w:val="00453C39"/>
    <w:rsid w:val="00485B49"/>
    <w:rsid w:val="004F19FF"/>
    <w:rsid w:val="00666427"/>
    <w:rsid w:val="00687A0F"/>
    <w:rsid w:val="006C40B9"/>
    <w:rsid w:val="007C3809"/>
    <w:rsid w:val="007C6772"/>
    <w:rsid w:val="00A47C10"/>
    <w:rsid w:val="00AB6150"/>
    <w:rsid w:val="00B41CE9"/>
    <w:rsid w:val="00C40233"/>
    <w:rsid w:val="00C4080C"/>
    <w:rsid w:val="00D22875"/>
    <w:rsid w:val="00DC3B0D"/>
    <w:rsid w:val="00DC6176"/>
    <w:rsid w:val="00E371BD"/>
    <w:rsid w:val="00EF39CC"/>
    <w:rsid w:val="00F77675"/>
    <w:rsid w:val="00FD3A2F"/>
    <w:rsid w:val="00FD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o:shapedefaults>
    <o:shapelayout v:ext="edit">
      <o:idmap v:ext="edit" data="1"/>
    </o:shapelayout>
  </w:shapeDefaults>
  <w:decimalSymbol w:val="."/>
  <w:listSeparator w:val=","/>
  <w14:docId w14:val="3F360B12"/>
  <w15:chartTrackingRefBased/>
  <w15:docId w15:val="{DB9C47DF-6449-44D4-8FC6-C1785EC0A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6685106">
      <w:bodyDiv w:val="1"/>
      <w:marLeft w:val="0"/>
      <w:marRight w:val="0"/>
      <w:marTop w:val="0"/>
      <w:marBottom w:val="0"/>
      <w:divBdr>
        <w:top w:val="none" w:sz="0" w:space="0" w:color="auto"/>
        <w:left w:val="none" w:sz="0" w:space="0" w:color="auto"/>
        <w:bottom w:val="none" w:sz="0" w:space="0" w:color="auto"/>
        <w:right w:val="none" w:sz="0" w:space="0" w:color="auto"/>
      </w:divBdr>
      <w:divsChild>
        <w:div w:id="1465081257">
          <w:marLeft w:val="274"/>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customXml" Target="../customXml/item1.xml"/><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388B7AB57A4C41913B974B2EC4A947" ma:contentTypeVersion="19" ma:contentTypeDescription="Create a new document." ma:contentTypeScope="" ma:versionID="3e136a34eeaf76d4eb83c887e8f79f09">
  <xsd:schema xmlns:xsd="http://www.w3.org/2001/XMLSchema" xmlns:xs="http://www.w3.org/2001/XMLSchema" xmlns:p="http://schemas.microsoft.com/office/2006/metadata/properties" xmlns:ns2="68fb8fe6-8df9-4daf-b67d-6db99e37c887" xmlns:ns3="8678451c-5ae7-4993-9d12-07b340f0141c" targetNamespace="http://schemas.microsoft.com/office/2006/metadata/properties" ma:root="true" ma:fieldsID="6033a45ee9f9345667d0f01dc1499469" ns2:_="" ns3:_="">
    <xsd:import namespace="68fb8fe6-8df9-4daf-b67d-6db99e37c887"/>
    <xsd:import namespace="8678451c-5ae7-4993-9d12-07b340f0141c"/>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b8fe6-8df9-4daf-b67d-6db99e37c8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94afda4-544b-4307-8fe3-e01e4c894c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78451c-5ae7-4993-9d12-07b340f0141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6bb20b7-bcba-464e-9486-a8fd28e01667}" ma:internalName="TaxCatchAll" ma:showField="CatchAllData" ma:web="8678451c-5ae7-4993-9d12-07b340f014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678451c-5ae7-4993-9d12-07b340f0141c" xsi:nil="true"/>
    <lcf76f155ced4ddcb4097134ff3c332f xmlns="68fb8fe6-8df9-4daf-b67d-6db99e37c88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EF6890-45F3-4A11-8A19-649022024381}"/>
</file>

<file path=customXml/itemProps2.xml><?xml version="1.0" encoding="utf-8"?>
<ds:datastoreItem xmlns:ds="http://schemas.openxmlformats.org/officeDocument/2006/customXml" ds:itemID="{2CFF4ED8-8F46-467A-8A14-755D9C5B11DB}"/>
</file>

<file path=customXml/itemProps3.xml><?xml version="1.0" encoding="utf-8"?>
<ds:datastoreItem xmlns:ds="http://schemas.openxmlformats.org/officeDocument/2006/customXml" ds:itemID="{549AF2EA-F3BF-4626-863E-0B2C820DF2CC}"/>
</file>

<file path=docProps/app.xml><?xml version="1.0" encoding="utf-8"?>
<Properties xmlns="http://schemas.openxmlformats.org/officeDocument/2006/extended-properties" xmlns:vt="http://schemas.openxmlformats.org/officeDocument/2006/docPropsVTypes">
  <Template>Normal</Template>
  <TotalTime>427</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Todd</dc:creator>
  <cp:keywords/>
  <dc:description/>
  <cp:lastModifiedBy>Melissa Todd</cp:lastModifiedBy>
  <cp:revision>10</cp:revision>
  <dcterms:created xsi:type="dcterms:W3CDTF">2023-09-07T13:30:00Z</dcterms:created>
  <dcterms:modified xsi:type="dcterms:W3CDTF">2025-09-05T13:33:00Z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0x0101007F388B7AB57A4C41913B974B2EC4A947</vt:lpwstr>
  </property>
</Properties>
</file>